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345B" w:rsidP="004F345B" w:rsidRDefault="004F345B" w14:paraId="2897B926" w14:textId="13E1332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sz w:val="23"/>
          <w:szCs w:val="23"/>
        </w:rPr>
      </w:pPr>
      <w:r>
        <w:rPr>
          <w:rStyle w:val="normaltextrun"/>
          <w:rFonts w:ascii="Calibri" w:hAnsi="Calibri" w:cs="Calibri"/>
          <w:b/>
          <w:bCs/>
          <w:sz w:val="32"/>
          <w:szCs w:val="32"/>
        </w:rPr>
        <w:t>AGENDA MR vergadering De Bolderik woensdag 1</w:t>
      </w:r>
      <w:r w:rsidR="00085200">
        <w:rPr>
          <w:rStyle w:val="normaltextrun"/>
          <w:rFonts w:ascii="Calibri" w:hAnsi="Calibri" w:cs="Calibri"/>
          <w:b/>
          <w:bCs/>
          <w:sz w:val="32"/>
          <w:szCs w:val="32"/>
        </w:rPr>
        <w:t>7</w:t>
      </w:r>
      <w:r>
        <w:rPr>
          <w:rStyle w:val="normaltextrun"/>
          <w:rFonts w:ascii="Calibri" w:hAnsi="Calibri" w:cs="Calibri"/>
          <w:b/>
          <w:bCs/>
          <w:sz w:val="32"/>
          <w:szCs w:val="32"/>
        </w:rPr>
        <w:t xml:space="preserve"> </w:t>
      </w:r>
      <w:r w:rsidR="00085200">
        <w:rPr>
          <w:rStyle w:val="normaltextrun"/>
          <w:rFonts w:ascii="Calibri" w:hAnsi="Calibri" w:cs="Calibri"/>
          <w:b/>
          <w:bCs/>
          <w:sz w:val="32"/>
          <w:szCs w:val="32"/>
        </w:rPr>
        <w:t>januari</w:t>
      </w:r>
      <w:r>
        <w:rPr>
          <w:rStyle w:val="normaltextrun"/>
          <w:rFonts w:ascii="Calibri" w:hAnsi="Calibri" w:cs="Calibri"/>
          <w:b/>
          <w:bCs/>
          <w:sz w:val="32"/>
          <w:szCs w:val="32"/>
        </w:rPr>
        <w:t xml:space="preserve"> 202</w:t>
      </w:r>
      <w:r w:rsidR="00085200">
        <w:rPr>
          <w:rStyle w:val="normaltextrun"/>
          <w:rFonts w:ascii="Calibri" w:hAnsi="Calibri" w:cs="Calibri"/>
          <w:b/>
          <w:bCs/>
          <w:sz w:val="32"/>
          <w:szCs w:val="32"/>
        </w:rPr>
        <w:t>4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:rsidRPr="00190F5A" w:rsidR="004F345B" w:rsidP="004F345B" w:rsidRDefault="004F345B" w14:paraId="5FA6A179" w14:textId="6BF60F1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scxw241175991"/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br/>
      </w:r>
      <w:r w:rsidRPr="00190F5A">
        <w:rPr>
          <w:rStyle w:val="normaltextrun"/>
          <w:rFonts w:ascii="Calibri" w:hAnsi="Calibri" w:cs="Calibri"/>
          <w:b/>
          <w:bCs/>
        </w:rPr>
        <w:t xml:space="preserve">Aanvang: </w:t>
      </w:r>
      <w:r w:rsidRPr="00190F5A">
        <w:rPr>
          <w:rStyle w:val="normaltextrun"/>
          <w:rFonts w:ascii="Calibri" w:hAnsi="Calibri" w:cs="Calibri"/>
        </w:rPr>
        <w:t>19.30 – 21.30</w:t>
      </w:r>
      <w:r w:rsidRPr="00190F5A" w:rsidR="001F02AE">
        <w:rPr>
          <w:rStyle w:val="normaltextrun"/>
          <w:rFonts w:ascii="Calibri" w:hAnsi="Calibri" w:cs="Calibri"/>
        </w:rPr>
        <w:t xml:space="preserve"> </w:t>
      </w:r>
      <w:r w:rsidRPr="00190F5A">
        <w:rPr>
          <w:rStyle w:val="normaltextrun"/>
          <w:rFonts w:ascii="Calibri" w:hAnsi="Calibri" w:cs="Calibri"/>
        </w:rPr>
        <w:t>u</w:t>
      </w:r>
      <w:r w:rsidRPr="00190F5A" w:rsidR="001F02AE">
        <w:rPr>
          <w:rStyle w:val="normaltextrun"/>
          <w:rFonts w:ascii="Calibri" w:hAnsi="Calibri" w:cs="Calibri"/>
        </w:rPr>
        <w:t>ur</w:t>
      </w:r>
      <w:r w:rsidRPr="00190F5A">
        <w:rPr>
          <w:rStyle w:val="normaltextrun"/>
          <w:rFonts w:ascii="Calibri" w:hAnsi="Calibri" w:cs="Calibri"/>
          <w:b/>
          <w:bCs/>
        </w:rPr>
        <w:t> </w:t>
      </w:r>
      <w:r w:rsidRPr="00190F5A">
        <w:rPr>
          <w:rStyle w:val="eop"/>
          <w:rFonts w:ascii="Calibri" w:hAnsi="Calibri" w:cs="Calibri"/>
        </w:rPr>
        <w:t> </w:t>
      </w:r>
    </w:p>
    <w:p w:rsidRPr="00190F5A" w:rsidR="004F345B" w:rsidP="004F345B" w:rsidRDefault="004F345B" w14:paraId="168D816A" w14:textId="5933E8D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190F5A">
        <w:rPr>
          <w:rStyle w:val="normaltextrun"/>
          <w:rFonts w:ascii="Calibri" w:hAnsi="Calibri" w:cs="Calibri"/>
          <w:b/>
          <w:bCs/>
        </w:rPr>
        <w:t xml:space="preserve">Aanwezigheid directie: </w:t>
      </w:r>
      <w:r w:rsidRPr="00190F5A">
        <w:rPr>
          <w:rStyle w:val="normaltextrun"/>
          <w:rFonts w:ascii="Calibri" w:hAnsi="Calibri" w:cs="Calibri"/>
        </w:rPr>
        <w:t xml:space="preserve">Femke vanaf punt 6 </w:t>
      </w:r>
    </w:p>
    <w:p w:rsidRPr="00190F5A" w:rsidR="004F345B" w:rsidP="004F345B" w:rsidRDefault="004F345B" w14:paraId="4DAA8CE9" w14:textId="777777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190F5A">
        <w:rPr>
          <w:rStyle w:val="eop"/>
          <w:rFonts w:ascii="Calibri" w:hAnsi="Calibri" w:cs="Calibri"/>
        </w:rPr>
        <w:t> </w:t>
      </w:r>
    </w:p>
    <w:p w:rsidRPr="00190F5A" w:rsidR="004F345B" w:rsidP="004F345B" w:rsidRDefault="004F345B" w14:paraId="22EC9279" w14:textId="77777777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0"/>
        <w:textAlignment w:val="baseline"/>
        <w:rPr>
          <w:rFonts w:ascii="Calibri" w:hAnsi="Calibri" w:cs="Calibri"/>
        </w:rPr>
      </w:pPr>
      <w:r w:rsidRPr="00190F5A">
        <w:rPr>
          <w:rStyle w:val="normaltextrun"/>
          <w:rFonts w:ascii="Calibri" w:hAnsi="Calibri" w:cs="Calibri"/>
        </w:rPr>
        <w:t>Opening/ vaststellen agenda </w:t>
      </w:r>
      <w:r w:rsidRPr="00190F5A">
        <w:rPr>
          <w:rStyle w:val="eop"/>
          <w:rFonts w:ascii="Calibri" w:hAnsi="Calibri" w:cs="Calibri"/>
        </w:rPr>
        <w:t> </w:t>
      </w:r>
    </w:p>
    <w:p w:rsidRPr="00190F5A" w:rsidR="004F345B" w:rsidP="004F345B" w:rsidRDefault="004F345B" w14:paraId="68BBFEE7" w14:textId="777777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190F5A">
        <w:rPr>
          <w:rStyle w:val="eop"/>
          <w:rFonts w:ascii="Calibri" w:hAnsi="Calibri" w:cs="Calibri"/>
        </w:rPr>
        <w:t> </w:t>
      </w:r>
    </w:p>
    <w:p w:rsidRPr="00190F5A" w:rsidR="004F345B" w:rsidP="004F345B" w:rsidRDefault="004F345B" w14:paraId="0F2EC0AF" w14:textId="77777777">
      <w:pPr>
        <w:pStyle w:val="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0"/>
        <w:textAlignment w:val="baseline"/>
        <w:rPr>
          <w:rFonts w:ascii="Calibri" w:hAnsi="Calibri" w:cs="Calibri"/>
        </w:rPr>
      </w:pPr>
      <w:r w:rsidRPr="00190F5A">
        <w:rPr>
          <w:rStyle w:val="normaltextrun"/>
          <w:rFonts w:ascii="Calibri" w:hAnsi="Calibri" w:cs="Calibri"/>
        </w:rPr>
        <w:t>Mededelingen en ingekomen/uitgaande stukken </w:t>
      </w:r>
      <w:r w:rsidRPr="00190F5A">
        <w:rPr>
          <w:rStyle w:val="eop"/>
          <w:rFonts w:ascii="Calibri" w:hAnsi="Calibri" w:cs="Calibri"/>
        </w:rPr>
        <w:t> </w:t>
      </w:r>
    </w:p>
    <w:p w:rsidRPr="00190F5A" w:rsidR="004F345B" w:rsidP="004F345B" w:rsidRDefault="004F345B" w14:paraId="0FA2A81C" w14:textId="777777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190F5A">
        <w:rPr>
          <w:rStyle w:val="eop"/>
          <w:rFonts w:ascii="Calibri" w:hAnsi="Calibri" w:cs="Calibri"/>
        </w:rPr>
        <w:t> </w:t>
      </w:r>
    </w:p>
    <w:p w:rsidRPr="00190F5A" w:rsidR="004F345B" w:rsidP="004F345B" w:rsidRDefault="004F345B" w14:paraId="6E17E5ED" w14:textId="31BE48CB">
      <w:pPr>
        <w:pStyle w:val="paragraph"/>
        <w:numPr>
          <w:ilvl w:val="0"/>
          <w:numId w:val="3"/>
        </w:numPr>
        <w:shd w:val="clear" w:color="auto" w:fill="FFFFFF"/>
        <w:spacing w:before="0" w:beforeAutospacing="0" w:after="0" w:afterAutospacing="0"/>
        <w:ind w:firstLine="0"/>
        <w:textAlignment w:val="baseline"/>
        <w:rPr>
          <w:rStyle w:val="eop"/>
          <w:rFonts w:ascii="Calibri" w:hAnsi="Calibri" w:cs="Calibri"/>
        </w:rPr>
      </w:pPr>
      <w:r w:rsidRPr="00190F5A">
        <w:rPr>
          <w:rStyle w:val="normaltextrun"/>
          <w:rFonts w:ascii="Calibri" w:hAnsi="Calibri" w:cs="Calibri"/>
        </w:rPr>
        <w:t xml:space="preserve">Notulen </w:t>
      </w:r>
      <w:r w:rsidRPr="00190F5A" w:rsidR="002023BD">
        <w:rPr>
          <w:rStyle w:val="normaltextrun"/>
          <w:rFonts w:ascii="Calibri" w:hAnsi="Calibri" w:cs="Calibri"/>
        </w:rPr>
        <w:t>15-11-2023</w:t>
      </w:r>
      <w:r w:rsidRPr="00190F5A">
        <w:rPr>
          <w:rStyle w:val="normaltextrun"/>
          <w:rFonts w:ascii="Calibri" w:hAnsi="Calibri" w:cs="Calibri"/>
        </w:rPr>
        <w:t xml:space="preserve"> via de mail besproken, goedgekeurd.  </w:t>
      </w:r>
      <w:r w:rsidRPr="00190F5A">
        <w:rPr>
          <w:rStyle w:val="eop"/>
          <w:rFonts w:ascii="Calibri" w:hAnsi="Calibri" w:cs="Calibri"/>
        </w:rPr>
        <w:t> </w:t>
      </w:r>
    </w:p>
    <w:p w:rsidRPr="00190F5A" w:rsidR="002023BD" w:rsidP="002023BD" w:rsidRDefault="002023BD" w14:paraId="25B97B69" w14:textId="77777777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Calibri" w:hAnsi="Calibri" w:cs="Calibri"/>
        </w:rPr>
      </w:pPr>
    </w:p>
    <w:p w:rsidRPr="00190F5A" w:rsidR="004F345B" w:rsidP="004F345B" w:rsidRDefault="004F345B" w14:paraId="25DCB84D" w14:textId="777777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190F5A">
        <w:rPr>
          <w:rStyle w:val="normaltextrun"/>
          <w:rFonts w:ascii="Calibri" w:hAnsi="Calibri" w:cs="Calibri"/>
        </w:rPr>
        <w:t>(Binnen 1 week graag reactie en daarna zijn ze automatisch goedgekeurd) </w:t>
      </w:r>
      <w:r w:rsidRPr="00190F5A">
        <w:rPr>
          <w:rStyle w:val="eop"/>
          <w:rFonts w:ascii="Calibri" w:hAnsi="Calibri" w:cs="Calibri"/>
        </w:rPr>
        <w:t> </w:t>
      </w:r>
    </w:p>
    <w:p w:rsidRPr="00190F5A" w:rsidR="004F345B" w:rsidP="004F345B" w:rsidRDefault="004F345B" w14:paraId="1F97178C" w14:textId="777777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190F5A">
        <w:rPr>
          <w:rStyle w:val="normaltextrun"/>
          <w:rFonts w:ascii="Calibri" w:hAnsi="Calibri" w:cs="Calibri"/>
        </w:rPr>
        <w:t>Actiepunten bespreken: zie hieronder </w:t>
      </w:r>
      <w:r w:rsidRPr="00190F5A">
        <w:rPr>
          <w:rStyle w:val="eop"/>
          <w:rFonts w:ascii="Calibri" w:hAnsi="Calibri" w:cs="Calibri"/>
        </w:rPr>
        <w:t> </w:t>
      </w:r>
    </w:p>
    <w:p w:rsidRPr="00190F5A" w:rsidR="004F345B" w:rsidP="004F345B" w:rsidRDefault="004F345B" w14:paraId="026F2AD5" w14:textId="777777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190F5A">
        <w:rPr>
          <w:rStyle w:val="eop"/>
          <w:rFonts w:ascii="Calibri" w:hAnsi="Calibri" w:cs="Calibri"/>
        </w:rPr>
        <w:t> </w:t>
      </w:r>
    </w:p>
    <w:p w:rsidRPr="00190F5A" w:rsidR="004F345B" w:rsidP="004F345B" w:rsidRDefault="004F345B" w14:paraId="7DCAE01A" w14:textId="77777777">
      <w:pPr>
        <w:pStyle w:val="paragraph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0"/>
        <w:textAlignment w:val="baseline"/>
        <w:rPr>
          <w:rFonts w:ascii="Calibri" w:hAnsi="Calibri" w:cs="Calibri"/>
        </w:rPr>
      </w:pPr>
      <w:r w:rsidRPr="1E0DB332" w:rsidR="004F345B">
        <w:rPr>
          <w:rStyle w:val="normaltextrun"/>
          <w:rFonts w:ascii="Calibri" w:hAnsi="Calibri" w:cs="Calibri"/>
        </w:rPr>
        <w:t>MR specifiek: </w:t>
      </w:r>
      <w:r w:rsidRPr="1E0DB332" w:rsidR="004F345B">
        <w:rPr>
          <w:rStyle w:val="eop"/>
          <w:rFonts w:ascii="Calibri" w:hAnsi="Calibri" w:cs="Calibri"/>
        </w:rPr>
        <w:t> </w:t>
      </w:r>
    </w:p>
    <w:p w:rsidR="6501D514" w:rsidP="1E0DB332" w:rsidRDefault="6501D514" w14:paraId="5C6A0908" w14:textId="07925168">
      <w:pPr>
        <w:pStyle w:val="paragraph"/>
        <w:numPr>
          <w:ilvl w:val="0"/>
          <w:numId w:val="22"/>
        </w:numPr>
        <w:shd w:val="clear" w:color="auto" w:fill="FFFFFF" w:themeFill="background1"/>
        <w:spacing w:before="0" w:beforeAutospacing="off" w:after="0" w:afterAutospacing="off"/>
        <w:rPr>
          <w:rFonts w:ascii="Calibri" w:hAnsi="Calibri" w:cs="Calibri"/>
          <w:sz w:val="24"/>
          <w:szCs w:val="24"/>
        </w:rPr>
      </w:pPr>
      <w:r w:rsidRPr="1E0DB332" w:rsidR="6501D514">
        <w:rPr>
          <w:rStyle w:val="eop"/>
          <w:rFonts w:ascii="Calibri" w:hAnsi="Calibri" w:cs="Calibri"/>
          <w:sz w:val="24"/>
          <w:szCs w:val="24"/>
        </w:rPr>
        <w:t>Terugkoppeling cursus</w:t>
      </w:r>
    </w:p>
    <w:p w:rsidR="133E962F" w:rsidP="1E0DB332" w:rsidRDefault="133E962F" w14:paraId="4E1BB493" w14:textId="50C2BFC6">
      <w:pPr>
        <w:pStyle w:val="paragraph"/>
        <w:numPr>
          <w:ilvl w:val="0"/>
          <w:numId w:val="22"/>
        </w:numPr>
        <w:shd w:val="clear" w:color="auto" w:fill="FFFFFF" w:themeFill="background1"/>
        <w:spacing w:before="0" w:beforeAutospacing="off" w:after="0" w:afterAutospacing="off"/>
        <w:rPr>
          <w:rFonts w:ascii="Calibri" w:hAnsi="Calibri" w:cs="Calibri"/>
          <w:sz w:val="24"/>
          <w:szCs w:val="24"/>
        </w:rPr>
      </w:pPr>
      <w:r w:rsidRPr="7DD568D2" w:rsidR="133E962F">
        <w:rPr>
          <w:rStyle w:val="eop"/>
          <w:rFonts w:ascii="Calibri" w:hAnsi="Calibri" w:cs="Calibri"/>
          <w:sz w:val="24"/>
          <w:szCs w:val="24"/>
        </w:rPr>
        <w:t xml:space="preserve">RIE contactpersoon </w:t>
      </w:r>
    </w:p>
    <w:p w:rsidR="4FD7FB89" w:rsidP="7DD568D2" w:rsidRDefault="4FD7FB89" w14:paraId="3A184B21" w14:textId="5C96B8B5">
      <w:pPr>
        <w:pStyle w:val="paragraph"/>
        <w:numPr>
          <w:ilvl w:val="0"/>
          <w:numId w:val="22"/>
        </w:numPr>
        <w:shd w:val="clear" w:color="auto" w:fill="FFFFFF" w:themeFill="background1"/>
        <w:spacing w:before="0" w:beforeAutospacing="off" w:after="0" w:afterAutospacing="off"/>
        <w:rPr>
          <w:rStyle w:val="eop"/>
          <w:rFonts w:ascii="Calibri" w:hAnsi="Calibri" w:cs="Calibri"/>
          <w:sz w:val="24"/>
          <w:szCs w:val="24"/>
        </w:rPr>
      </w:pPr>
      <w:r w:rsidRPr="7DD568D2" w:rsidR="4FD7FB89">
        <w:rPr>
          <w:rStyle w:val="eop"/>
          <w:rFonts w:ascii="Calibri" w:hAnsi="Calibri" w:cs="Calibri"/>
          <w:sz w:val="24"/>
          <w:szCs w:val="24"/>
        </w:rPr>
        <w:t xml:space="preserve">Termijn ingediende stukken eventueel </w:t>
      </w:r>
      <w:r w:rsidRPr="7DD568D2" w:rsidR="4C465AC3">
        <w:rPr>
          <w:rStyle w:val="eop"/>
          <w:rFonts w:ascii="Calibri" w:hAnsi="Calibri" w:cs="Calibri"/>
          <w:sz w:val="24"/>
          <w:szCs w:val="24"/>
        </w:rPr>
        <w:t>opl</w:t>
      </w:r>
      <w:r w:rsidRPr="7DD568D2" w:rsidR="4FD7FB89">
        <w:rPr>
          <w:rStyle w:val="eop"/>
          <w:rFonts w:ascii="Calibri" w:hAnsi="Calibri" w:cs="Calibri"/>
          <w:sz w:val="24"/>
          <w:szCs w:val="24"/>
        </w:rPr>
        <w:t xml:space="preserve">egger </w:t>
      </w:r>
    </w:p>
    <w:p w:rsidRPr="00190F5A" w:rsidR="004F345B" w:rsidP="004F345B" w:rsidRDefault="004F345B" w14:paraId="51413F07" w14:textId="777777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190F5A">
        <w:rPr>
          <w:rStyle w:val="eop"/>
          <w:rFonts w:ascii="Calibri" w:hAnsi="Calibri" w:cs="Calibri"/>
        </w:rPr>
        <w:t> </w:t>
      </w:r>
    </w:p>
    <w:p w:rsidRPr="00190F5A" w:rsidR="004F345B" w:rsidP="004F345B" w:rsidRDefault="004F345B" w14:paraId="4F1BDA04" w14:textId="77777777">
      <w:pPr>
        <w:pStyle w:val="paragraph"/>
        <w:numPr>
          <w:ilvl w:val="0"/>
          <w:numId w:val="7"/>
        </w:numPr>
        <w:shd w:val="clear" w:color="auto" w:fill="FFFFFF"/>
        <w:spacing w:before="0" w:beforeAutospacing="0" w:after="0" w:afterAutospacing="0"/>
        <w:ind w:firstLine="0"/>
        <w:textAlignment w:val="baseline"/>
        <w:rPr>
          <w:rFonts w:ascii="Calibri" w:hAnsi="Calibri" w:cs="Calibri"/>
        </w:rPr>
      </w:pPr>
      <w:r w:rsidRPr="00190F5A">
        <w:rPr>
          <w:rStyle w:val="normaltextrun"/>
          <w:rFonts w:ascii="Calibri" w:hAnsi="Calibri" w:cs="Calibri"/>
        </w:rPr>
        <w:t>GMR-zaken </w:t>
      </w:r>
      <w:r w:rsidRPr="00190F5A">
        <w:rPr>
          <w:rStyle w:val="eop"/>
          <w:rFonts w:ascii="Calibri" w:hAnsi="Calibri" w:cs="Calibri"/>
        </w:rPr>
        <w:t> </w:t>
      </w:r>
    </w:p>
    <w:p w:rsidRPr="00190F5A" w:rsidR="002023BD" w:rsidP="7DD568D2" w:rsidRDefault="004F345B" w14:paraId="525A8E31" w14:textId="4EBE0AC2">
      <w:pPr>
        <w:pStyle w:val="paragraph"/>
        <w:shd w:val="clear" w:color="auto" w:fill="FFFFFF" w:themeFill="background1"/>
        <w:spacing w:before="0" w:beforeAutospacing="off" w:after="0" w:afterAutospacing="off"/>
        <w:ind w:left="1416" w:firstLine="0"/>
        <w:textAlignment w:val="baseline"/>
        <w:rPr>
          <w:rStyle w:val="normaltextrun"/>
          <w:rFonts w:ascii="Calibri" w:hAnsi="Calibri" w:cs="Calibri"/>
        </w:rPr>
      </w:pPr>
    </w:p>
    <w:p w:rsidRPr="00190F5A" w:rsidR="002023BD" w:rsidP="002023BD" w:rsidRDefault="002023BD" w14:paraId="4D985BEA" w14:textId="77777777">
      <w:pPr>
        <w:pStyle w:val="paragraph"/>
        <w:shd w:val="clear" w:color="auto" w:fill="FFFFFF"/>
        <w:spacing w:before="0" w:beforeAutospacing="0" w:after="0" w:afterAutospacing="0"/>
        <w:ind w:left="1440"/>
        <w:textAlignment w:val="baseline"/>
        <w:rPr>
          <w:rFonts w:ascii="Calibri" w:hAnsi="Calibri" w:cs="Calibri"/>
        </w:rPr>
      </w:pPr>
    </w:p>
    <w:p w:rsidRPr="00190F5A" w:rsidR="004F345B" w:rsidP="002023BD" w:rsidRDefault="004F345B" w14:paraId="7B89CBD9" w14:textId="517DD9DB">
      <w:pPr>
        <w:pStyle w:val="paragraph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190F5A">
        <w:rPr>
          <w:rStyle w:val="normaltextrun"/>
          <w:rFonts w:ascii="Calibri" w:hAnsi="Calibri" w:cs="Calibri"/>
        </w:rPr>
        <w:t>Schoolontwikkeling: </w:t>
      </w:r>
      <w:r w:rsidRPr="00190F5A">
        <w:rPr>
          <w:rStyle w:val="eop"/>
          <w:rFonts w:ascii="Calibri" w:hAnsi="Calibri" w:cs="Calibri"/>
        </w:rPr>
        <w:t> </w:t>
      </w:r>
    </w:p>
    <w:p w:rsidRPr="00190F5A" w:rsidR="00402F18" w:rsidP="35943AFF" w:rsidRDefault="00402F18" w14:paraId="2B8D48D9" w14:textId="1698D2F6">
      <w:pPr>
        <w:pStyle w:val="paragraph"/>
        <w:numPr>
          <w:ilvl w:val="0"/>
          <w:numId w:val="21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190F5A">
        <w:rPr>
          <w:rFonts w:ascii="Calibri" w:hAnsi="Calibri" w:cs="Calibri"/>
        </w:rPr>
        <w:t>Verantwoording II 2023 informatief</w:t>
      </w:r>
      <w:r w:rsidRPr="35943AFF" w:rsidR="2B6A5D64">
        <w:rPr>
          <w:rFonts w:ascii="Calibri" w:hAnsi="Calibri" w:cs="Calibri"/>
        </w:rPr>
        <w:t xml:space="preserve"> -- &gt; eind januari gereed binnen SAAM*</w:t>
      </w:r>
    </w:p>
    <w:p w:rsidRPr="00190F5A" w:rsidR="00402F18" w:rsidP="4932910A" w:rsidRDefault="00402F18" w14:paraId="1F39F5EC" w14:textId="1776D497">
      <w:pPr>
        <w:pStyle w:val="paragraph"/>
        <w:numPr>
          <w:ilvl w:val="0"/>
          <w:numId w:val="21"/>
        </w:numPr>
        <w:shd w:val="clear" w:color="auto" w:fill="FFFFFF" w:themeFill="background1"/>
        <w:spacing w:before="0" w:beforeAutospacing="off" w:after="0" w:afterAutospacing="off"/>
        <w:textAlignment w:val="baseline"/>
        <w:rPr>
          <w:rFonts w:ascii="Calibri" w:hAnsi="Calibri" w:cs="Calibri"/>
        </w:rPr>
      </w:pPr>
      <w:r w:rsidRPr="7BF7C54B" w:rsidR="00402F18">
        <w:rPr>
          <w:rFonts w:ascii="Calibri" w:hAnsi="Calibri" w:cs="Calibri"/>
        </w:rPr>
        <w:t>Voornemens 2024 informatief</w:t>
      </w:r>
      <w:r w:rsidRPr="7BF7C54B" w:rsidR="0040049B">
        <w:rPr>
          <w:rFonts w:ascii="Calibri" w:hAnsi="Calibri" w:cs="Calibri"/>
        </w:rPr>
        <w:t xml:space="preserve"> (vragen en/of opmerkingen?)</w:t>
      </w:r>
    </w:p>
    <w:p w:rsidRPr="00190F5A" w:rsidR="00402F18" w:rsidP="4932910A" w:rsidRDefault="00402F18" w14:paraId="10515D70" w14:textId="48B79DAC">
      <w:pPr>
        <w:pStyle w:val="paragraph"/>
        <w:numPr>
          <w:ilvl w:val="0"/>
          <w:numId w:val="21"/>
        </w:numPr>
        <w:shd w:val="clear" w:color="auto" w:fill="FFFFFF" w:themeFill="background1"/>
        <w:spacing w:before="0" w:beforeAutospacing="off" w:after="0" w:afterAutospacing="off"/>
        <w:textAlignment w:val="baseline"/>
        <w:rPr>
          <w:rFonts w:ascii="Calibri" w:hAnsi="Calibri" w:cs="Calibri"/>
        </w:rPr>
      </w:pPr>
      <w:r w:rsidRPr="7BF7C54B" w:rsidR="00402F18">
        <w:rPr>
          <w:rFonts w:ascii="Calibri" w:hAnsi="Calibri" w:cs="Calibri"/>
        </w:rPr>
        <w:t>Wat speelt er/wat zou er moeten spelen?</w:t>
      </w:r>
    </w:p>
    <w:p w:rsidRPr="00190F5A" w:rsidR="00402F18" w:rsidP="00402F18" w:rsidRDefault="00402F18" w14:paraId="7C2E7B41" w14:textId="4449C7AB">
      <w:pPr>
        <w:pStyle w:val="paragraph"/>
        <w:numPr>
          <w:ilvl w:val="0"/>
          <w:numId w:val="21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190F5A">
        <w:rPr>
          <w:rFonts w:ascii="Calibri" w:hAnsi="Calibri" w:cs="Calibri"/>
        </w:rPr>
        <w:t>Urencontrole uitval afgelopen periode</w:t>
      </w:r>
    </w:p>
    <w:p w:rsidRPr="00190F5A" w:rsidR="001B411E" w:rsidP="4932910A" w:rsidRDefault="001B411E" w14:paraId="0D4D5250" w14:textId="2400E948">
      <w:pPr>
        <w:pStyle w:val="paragraph"/>
        <w:numPr>
          <w:ilvl w:val="0"/>
          <w:numId w:val="21"/>
        </w:numPr>
        <w:shd w:val="clear" w:color="auto" w:fill="FFFFFF" w:themeFill="background1"/>
        <w:spacing w:before="0" w:beforeAutospacing="off" w:after="0" w:afterAutospacing="off"/>
        <w:textAlignment w:val="baseline"/>
        <w:rPr>
          <w:rFonts w:ascii="Calibri" w:hAnsi="Calibri" w:cs="Calibri"/>
        </w:rPr>
      </w:pPr>
      <w:r w:rsidRPr="1E0DB332" w:rsidR="001B411E">
        <w:rPr>
          <w:rFonts w:ascii="Calibri" w:hAnsi="Calibri" w:cs="Calibri"/>
        </w:rPr>
        <w:t>Document burgerschap Annick informatief</w:t>
      </w:r>
      <w:r w:rsidRPr="1E0DB332" w:rsidR="00EA189A">
        <w:rPr>
          <w:rFonts w:ascii="Calibri" w:hAnsi="Calibri" w:cs="Calibri"/>
        </w:rPr>
        <w:t xml:space="preserve"> (vragen en/of opmerkingen</w:t>
      </w:r>
      <w:r w:rsidRPr="1E0DB332" w:rsidR="0040049B">
        <w:rPr>
          <w:rFonts w:ascii="Calibri" w:hAnsi="Calibri" w:cs="Calibri"/>
        </w:rPr>
        <w:t>?)</w:t>
      </w:r>
    </w:p>
    <w:p w:rsidR="086AFFB4" w:rsidP="1E0DB332" w:rsidRDefault="086AFFB4" w14:paraId="0755F43B" w14:textId="14F4B92B">
      <w:pPr>
        <w:pStyle w:val="paragraph"/>
        <w:numPr>
          <w:ilvl w:val="0"/>
          <w:numId w:val="21"/>
        </w:numPr>
        <w:shd w:val="clear" w:color="auto" w:fill="FFFFFF" w:themeFill="background1"/>
        <w:spacing w:before="0" w:beforeAutospacing="off" w:after="0" w:afterAutospacing="off"/>
        <w:rPr>
          <w:rFonts w:ascii="Calibri" w:hAnsi="Calibri" w:cs="Calibri"/>
          <w:sz w:val="24"/>
          <w:szCs w:val="24"/>
        </w:rPr>
      </w:pPr>
      <w:r w:rsidRPr="1E0DB332" w:rsidR="086AFFB4">
        <w:rPr>
          <w:rFonts w:ascii="Calibri" w:hAnsi="Calibri" w:cs="Calibri"/>
          <w:sz w:val="24"/>
          <w:szCs w:val="24"/>
        </w:rPr>
        <w:t>Klank</w:t>
      </w:r>
      <w:r w:rsidRPr="1E0DB332" w:rsidR="086AFFB4">
        <w:rPr>
          <w:rFonts w:ascii="Calibri" w:hAnsi="Calibri" w:cs="Calibri"/>
          <w:sz w:val="24"/>
          <w:szCs w:val="24"/>
        </w:rPr>
        <w:t xml:space="preserve">bordgesprekken </w:t>
      </w:r>
    </w:p>
    <w:p w:rsidRPr="00190F5A" w:rsidR="00402F18" w:rsidP="00176FFF" w:rsidRDefault="00402F18" w14:paraId="3CBAA5E2" w14:textId="1202C20C">
      <w:pPr>
        <w:pStyle w:val="paragraph"/>
        <w:shd w:val="clear" w:color="auto" w:fill="FFFFFF"/>
        <w:spacing w:before="0" w:beforeAutospacing="0" w:after="0" w:afterAutospacing="0"/>
        <w:ind w:left="1080"/>
        <w:textAlignment w:val="baseline"/>
        <w:rPr>
          <w:rFonts w:ascii="Calibri" w:hAnsi="Calibri" w:cs="Calibri"/>
        </w:rPr>
      </w:pPr>
    </w:p>
    <w:p w:rsidRPr="00190F5A" w:rsidR="00946DD4" w:rsidP="00946DD4" w:rsidRDefault="00946DD4" w14:paraId="061A4D5B" w14:textId="77777777">
      <w:pPr>
        <w:pStyle w:val="paragraph"/>
        <w:shd w:val="clear" w:color="auto" w:fill="FFFFFF"/>
        <w:spacing w:before="0" w:beforeAutospacing="0" w:after="0" w:afterAutospacing="0"/>
        <w:ind w:left="1440"/>
        <w:textAlignment w:val="baseline"/>
        <w:rPr>
          <w:rFonts w:ascii="Calibri" w:hAnsi="Calibri" w:cs="Calibri"/>
        </w:rPr>
      </w:pPr>
    </w:p>
    <w:p w:rsidRPr="00190F5A" w:rsidR="00402F18" w:rsidP="002023BD" w:rsidRDefault="00E2165A" w14:paraId="03553F33" w14:textId="31FC9C7A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190F5A">
        <w:rPr>
          <w:rFonts w:ascii="Calibri" w:hAnsi="Calibri" w:cs="Calibri"/>
        </w:rPr>
        <w:t>Evaluatie verplichting 2 lesuren gym in combinatie met on</w:t>
      </w:r>
      <w:r w:rsidRPr="00190F5A" w:rsidR="00D33A62">
        <w:rPr>
          <w:rFonts w:ascii="Calibri" w:hAnsi="Calibri" w:cs="Calibri"/>
        </w:rPr>
        <w:t>s urenrooster</w:t>
      </w:r>
    </w:p>
    <w:p w:rsidRPr="00190F5A" w:rsidR="00E2165A" w:rsidP="00E2165A" w:rsidRDefault="00E2165A" w14:paraId="53A26790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</w:rPr>
      </w:pPr>
    </w:p>
    <w:p w:rsidRPr="00190F5A" w:rsidR="004F345B" w:rsidP="1E0DB332" w:rsidRDefault="004F345B" w14:paraId="2E55A33F" w14:textId="0D243081">
      <w:pPr>
        <w:pStyle w:val="paragraph"/>
        <w:numPr>
          <w:ilvl w:val="0"/>
          <w:numId w:val="15"/>
        </w:numPr>
        <w:shd w:val="clear" w:color="auto" w:fill="FFFFFF" w:themeFill="background1"/>
        <w:spacing w:before="0" w:beforeAutospacing="off" w:after="0" w:afterAutospacing="off"/>
        <w:textAlignment w:val="baseline"/>
        <w:rPr>
          <w:rFonts w:ascii="Calibri" w:hAnsi="Calibri" w:cs="Calibri"/>
          <w:sz w:val="24"/>
          <w:szCs w:val="24"/>
        </w:rPr>
      </w:pPr>
      <w:r w:rsidRPr="1E0DB332" w:rsidR="004F345B">
        <w:rPr>
          <w:rStyle w:val="normaltextrun"/>
          <w:rFonts w:ascii="Calibri" w:hAnsi="Calibri" w:cs="Calibri"/>
        </w:rPr>
        <w:t>Pro-</w:t>
      </w:r>
      <w:r w:rsidRPr="1E0DB332" w:rsidR="004F345B">
        <w:rPr>
          <w:rStyle w:val="normaltextrun"/>
          <w:rFonts w:ascii="Calibri" w:hAnsi="Calibri" w:cs="Calibri"/>
        </w:rPr>
        <w:t>actief</w:t>
      </w:r>
      <w:r w:rsidRPr="1E0DB332" w:rsidR="004F345B">
        <w:rPr>
          <w:rStyle w:val="normaltextrun"/>
          <w:rFonts w:ascii="Calibri" w:hAnsi="Calibri" w:cs="Calibri"/>
        </w:rPr>
        <w:t> </w:t>
      </w:r>
      <w:r w:rsidRPr="1E0DB332" w:rsidR="004F345B">
        <w:rPr>
          <w:rStyle w:val="eop"/>
          <w:rFonts w:ascii="Calibri" w:hAnsi="Calibri" w:cs="Calibri"/>
        </w:rPr>
        <w:t> </w:t>
      </w:r>
    </w:p>
    <w:p w:rsidR="03D09D42" w:rsidP="1E0DB332" w:rsidRDefault="03D09D42" w14:paraId="5D754DF5" w14:textId="7D505499">
      <w:pPr>
        <w:pStyle w:val="paragraph"/>
        <w:numPr>
          <w:ilvl w:val="1"/>
          <w:numId w:val="15"/>
        </w:num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l-NL"/>
        </w:rPr>
      </w:pPr>
      <w:r w:rsidRPr="1E0DB332" w:rsidR="03D09D42"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Communicatie met ouders: </w:t>
      </w:r>
      <w:r w:rsidRPr="1E0DB332" w:rsidR="03D09D4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l-NL"/>
        </w:rPr>
        <w:t>"we brengen ouders vaak op de hoogte van hetgeen in de groep speelt middels blogs" Dit wordt in sommige groepen gemist.</w:t>
      </w:r>
    </w:p>
    <w:p w:rsidRPr="00190F5A" w:rsidR="004F345B" w:rsidP="004F345B" w:rsidRDefault="004F345B" w14:paraId="3273AADB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</w:rPr>
      </w:pPr>
      <w:r w:rsidRPr="00190F5A">
        <w:rPr>
          <w:rStyle w:val="eop"/>
          <w:rFonts w:ascii="Calibri" w:hAnsi="Calibri" w:cs="Calibri"/>
        </w:rPr>
        <w:t> </w:t>
      </w:r>
    </w:p>
    <w:p w:rsidRPr="00190F5A" w:rsidR="004F345B" w:rsidP="002023BD" w:rsidRDefault="004F345B" w14:paraId="1A6E6B01" w14:textId="219F95BE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1E0DB332" w:rsidR="004F345B">
        <w:rPr>
          <w:rStyle w:val="normaltextrun"/>
          <w:rFonts w:ascii="Calibri" w:hAnsi="Calibri" w:cs="Calibri"/>
        </w:rPr>
        <w:t>Communicatie MR over deze vergadering (samenvatting maken voor in Nieuwsbrief)</w:t>
      </w:r>
      <w:r w:rsidRPr="1E0DB332" w:rsidR="004F345B">
        <w:rPr>
          <w:rStyle w:val="eop"/>
          <w:rFonts w:ascii="Calibri" w:hAnsi="Calibri" w:cs="Calibri"/>
        </w:rPr>
        <w:t> </w:t>
      </w:r>
    </w:p>
    <w:p w:rsidRPr="00190F5A" w:rsidR="004F345B" w:rsidP="004F345B" w:rsidRDefault="004F345B" w14:paraId="190BB7DE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</w:rPr>
      </w:pPr>
      <w:r w:rsidRPr="00190F5A">
        <w:rPr>
          <w:rStyle w:val="eop"/>
          <w:rFonts w:ascii="Calibri" w:hAnsi="Calibri" w:cs="Calibri"/>
        </w:rPr>
        <w:t> </w:t>
      </w:r>
    </w:p>
    <w:p w:rsidRPr="00190F5A" w:rsidR="004F345B" w:rsidP="002023BD" w:rsidRDefault="004F345B" w14:paraId="71998375" w14:textId="013D5E16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1E0DB332" w:rsidR="004F345B">
        <w:rPr>
          <w:rStyle w:val="normaltextrun"/>
          <w:rFonts w:ascii="Calibri" w:hAnsi="Calibri" w:cs="Calibri"/>
        </w:rPr>
        <w:t>Rondvraag </w:t>
      </w:r>
      <w:r w:rsidRPr="1E0DB332" w:rsidR="004F345B">
        <w:rPr>
          <w:rStyle w:val="eop"/>
          <w:rFonts w:ascii="Calibri" w:hAnsi="Calibri" w:cs="Calibri"/>
        </w:rPr>
        <w:t> </w:t>
      </w:r>
    </w:p>
    <w:p w:rsidRPr="00190F5A" w:rsidR="00470332" w:rsidRDefault="00470332" w14:paraId="0AB93E7F" w14:textId="77777777">
      <w:pPr>
        <w:rPr>
          <w:sz w:val="24"/>
          <w:szCs w:val="24"/>
        </w:rPr>
      </w:pPr>
    </w:p>
    <w:p w:rsidRPr="00190F5A" w:rsidR="00190F5A" w:rsidP="2A4DA385" w:rsidRDefault="00190F5A" w14:paraId="0E1F189C" w14:textId="62937D37">
      <w:pPr>
        <w:rPr>
          <w:sz w:val="24"/>
          <w:szCs w:val="24"/>
        </w:rPr>
      </w:pPr>
      <w:r w:rsidRPr="2A4DA385" w:rsidR="00190F5A">
        <w:rPr>
          <w:b w:val="1"/>
          <w:bCs w:val="1"/>
          <w:sz w:val="24"/>
          <w:szCs w:val="24"/>
        </w:rPr>
        <w:t>Femke:</w:t>
      </w:r>
      <w:r w:rsidRPr="2A4DA385" w:rsidR="00190F5A">
        <w:rPr>
          <w:sz w:val="24"/>
          <w:szCs w:val="24"/>
        </w:rPr>
        <w:t xml:space="preserve"> </w:t>
      </w:r>
    </w:p>
    <w:p w:rsidRPr="00190F5A" w:rsidR="00190F5A" w:rsidRDefault="00190F5A" w14:paraId="6DEB09CE" w14:textId="3F05BADD">
      <w:pPr>
        <w:rPr>
          <w:sz w:val="24"/>
          <w:szCs w:val="24"/>
        </w:rPr>
      </w:pPr>
      <w:r w:rsidRPr="2A4DA385" w:rsidR="00190F5A">
        <w:rPr>
          <w:sz w:val="24"/>
          <w:szCs w:val="24"/>
        </w:rPr>
        <w:t>RI&amp;E plan van aanpak structureel 2x per jaar op MR agenda. Wie contactpersoon i.p.v. Peter?</w:t>
      </w:r>
      <w:r w:rsidRPr="2A4DA385" w:rsidR="2F1EE35B">
        <w:rPr>
          <w:sz w:val="24"/>
          <w:szCs w:val="24"/>
        </w:rPr>
        <w:t xml:space="preserve"> Gezamenlijke organisatie van klankbordgesprekken over diverse actuele thema's (nader te bepalen samen). Wie wil dit </w:t>
      </w:r>
      <w:r w:rsidRPr="2A4DA385" w:rsidR="33A5A518">
        <w:rPr>
          <w:sz w:val="24"/>
          <w:szCs w:val="24"/>
        </w:rPr>
        <w:t>mee oppakken vanuit MR?</w:t>
      </w:r>
    </w:p>
    <w:sectPr w:rsidRPr="00190F5A" w:rsidR="00190F5A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1">
    <w:nsid w:val="141a812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776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496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16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36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56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376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096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16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36" w:hanging="360"/>
      </w:pPr>
      <w:rPr>
        <w:rFonts w:hint="default" w:ascii="Wingdings" w:hAnsi="Wingdings"/>
      </w:rPr>
    </w:lvl>
  </w:abstractNum>
  <w:abstractNum w:abstractNumId="0" w15:restartNumberingAfterBreak="0">
    <w:nsid w:val="00DC3118"/>
    <w:multiLevelType w:val="multilevel"/>
    <w:tmpl w:val="696E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19C691E"/>
    <w:multiLevelType w:val="multilevel"/>
    <w:tmpl w:val="E0F827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89515E"/>
    <w:multiLevelType w:val="multilevel"/>
    <w:tmpl w:val="AD065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1F594D59"/>
    <w:multiLevelType w:val="multilevel"/>
    <w:tmpl w:val="1034E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8018B0"/>
    <w:multiLevelType w:val="multilevel"/>
    <w:tmpl w:val="9872F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279B0FF0"/>
    <w:multiLevelType w:val="multilevel"/>
    <w:tmpl w:val="1A3A751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DD7416"/>
    <w:multiLevelType w:val="multilevel"/>
    <w:tmpl w:val="5DC24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36AB6D5F"/>
    <w:multiLevelType w:val="multilevel"/>
    <w:tmpl w:val="6F08EFB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1943C1"/>
    <w:multiLevelType w:val="hybridMultilevel"/>
    <w:tmpl w:val="366E63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A21722"/>
    <w:multiLevelType w:val="multilevel"/>
    <w:tmpl w:val="6706B2B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A377B4"/>
    <w:multiLevelType w:val="hybridMultilevel"/>
    <w:tmpl w:val="FF02B2DA"/>
    <w:lvl w:ilvl="0" w:tplc="04130001">
      <w:start w:val="1"/>
      <w:numFmt w:val="bullet"/>
      <w:lvlText w:val=""/>
      <w:lvlJc w:val="left"/>
      <w:pPr>
        <w:ind w:left="154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226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98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70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442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514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86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58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7300" w:hanging="360"/>
      </w:pPr>
      <w:rPr>
        <w:rFonts w:hint="default" w:ascii="Wingdings" w:hAnsi="Wingdings"/>
      </w:rPr>
    </w:lvl>
  </w:abstractNum>
  <w:abstractNum w:abstractNumId="11" w15:restartNumberingAfterBreak="0">
    <w:nsid w:val="431119E6"/>
    <w:multiLevelType w:val="multilevel"/>
    <w:tmpl w:val="7A28EB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B55A2B"/>
    <w:multiLevelType w:val="multilevel"/>
    <w:tmpl w:val="D36ED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5C6E3898"/>
    <w:multiLevelType w:val="multilevel"/>
    <w:tmpl w:val="E23A5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5E801549"/>
    <w:multiLevelType w:val="multilevel"/>
    <w:tmpl w:val="ACF844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7D1193"/>
    <w:multiLevelType w:val="multilevel"/>
    <w:tmpl w:val="CCF214F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15462E"/>
    <w:multiLevelType w:val="multilevel"/>
    <w:tmpl w:val="2C424E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024241"/>
    <w:multiLevelType w:val="multilevel"/>
    <w:tmpl w:val="032C02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BB63EB"/>
    <w:multiLevelType w:val="hybridMultilevel"/>
    <w:tmpl w:val="D908B9AC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E5F5FF7"/>
    <w:multiLevelType w:val="multilevel"/>
    <w:tmpl w:val="7EE0B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" w15:restartNumberingAfterBreak="0">
    <w:nsid w:val="7E8A586D"/>
    <w:multiLevelType w:val="hybridMultilevel"/>
    <w:tmpl w:val="1CBA8516"/>
    <w:lvl w:ilvl="0" w:tplc="0413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22">
    <w:abstractNumId w:val="21"/>
  </w:num>
  <w:num w:numId="1" w16cid:durableId="693386788">
    <w:abstractNumId w:val="3"/>
  </w:num>
  <w:num w:numId="2" w16cid:durableId="578368740">
    <w:abstractNumId w:val="14"/>
  </w:num>
  <w:num w:numId="3" w16cid:durableId="1070272676">
    <w:abstractNumId w:val="1"/>
  </w:num>
  <w:num w:numId="4" w16cid:durableId="560365033">
    <w:abstractNumId w:val="16"/>
  </w:num>
  <w:num w:numId="5" w16cid:durableId="905066900">
    <w:abstractNumId w:val="12"/>
  </w:num>
  <w:num w:numId="6" w16cid:durableId="401562974">
    <w:abstractNumId w:val="13"/>
  </w:num>
  <w:num w:numId="7" w16cid:durableId="1010328281">
    <w:abstractNumId w:val="17"/>
  </w:num>
  <w:num w:numId="8" w16cid:durableId="1862892270">
    <w:abstractNumId w:val="19"/>
  </w:num>
  <w:num w:numId="9" w16cid:durableId="1229462289">
    <w:abstractNumId w:val="11"/>
  </w:num>
  <w:num w:numId="10" w16cid:durableId="324238815">
    <w:abstractNumId w:val="15"/>
  </w:num>
  <w:num w:numId="11" w16cid:durableId="696393511">
    <w:abstractNumId w:val="0"/>
  </w:num>
  <w:num w:numId="12" w16cid:durableId="1413157418">
    <w:abstractNumId w:val="2"/>
  </w:num>
  <w:num w:numId="13" w16cid:durableId="1993873260">
    <w:abstractNumId w:val="6"/>
  </w:num>
  <w:num w:numId="14" w16cid:durableId="961881602">
    <w:abstractNumId w:val="7"/>
  </w:num>
  <w:num w:numId="15" w16cid:durableId="1337613029">
    <w:abstractNumId w:val="8"/>
  </w:num>
  <w:num w:numId="16" w16cid:durableId="1497765276">
    <w:abstractNumId w:val="4"/>
  </w:num>
  <w:num w:numId="17" w16cid:durableId="1168012836">
    <w:abstractNumId w:val="5"/>
  </w:num>
  <w:num w:numId="18" w16cid:durableId="157035926">
    <w:abstractNumId w:val="9"/>
  </w:num>
  <w:num w:numId="19" w16cid:durableId="1229607882">
    <w:abstractNumId w:val="10"/>
  </w:num>
  <w:num w:numId="20" w16cid:durableId="541938122">
    <w:abstractNumId w:val="18"/>
  </w:num>
  <w:num w:numId="21" w16cid:durableId="291910101">
    <w:abstractNumId w:val="2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45B"/>
    <w:rsid w:val="00085200"/>
    <w:rsid w:val="00176FFF"/>
    <w:rsid w:val="00190F5A"/>
    <w:rsid w:val="001B411E"/>
    <w:rsid w:val="001F02AE"/>
    <w:rsid w:val="002023BD"/>
    <w:rsid w:val="002312D7"/>
    <w:rsid w:val="0040049B"/>
    <w:rsid w:val="00402F18"/>
    <w:rsid w:val="00467178"/>
    <w:rsid w:val="00470332"/>
    <w:rsid w:val="004F345B"/>
    <w:rsid w:val="00536DBD"/>
    <w:rsid w:val="00672E71"/>
    <w:rsid w:val="008112FA"/>
    <w:rsid w:val="00946DD4"/>
    <w:rsid w:val="0099300C"/>
    <w:rsid w:val="00AA2B62"/>
    <w:rsid w:val="00C64050"/>
    <w:rsid w:val="00D33A62"/>
    <w:rsid w:val="00E2165A"/>
    <w:rsid w:val="00EA189A"/>
    <w:rsid w:val="03D09D42"/>
    <w:rsid w:val="086AFFB4"/>
    <w:rsid w:val="0A3FB630"/>
    <w:rsid w:val="133E962F"/>
    <w:rsid w:val="1986BBD5"/>
    <w:rsid w:val="1E0DB332"/>
    <w:rsid w:val="2A4DA385"/>
    <w:rsid w:val="2B6A5D64"/>
    <w:rsid w:val="2F1EE35B"/>
    <w:rsid w:val="33A5A518"/>
    <w:rsid w:val="35943AFF"/>
    <w:rsid w:val="3982197D"/>
    <w:rsid w:val="3E99529F"/>
    <w:rsid w:val="4364105E"/>
    <w:rsid w:val="45FAF048"/>
    <w:rsid w:val="4796C0A9"/>
    <w:rsid w:val="4932910A"/>
    <w:rsid w:val="4C465AC3"/>
    <w:rsid w:val="4FD7FB89"/>
    <w:rsid w:val="5B38F69B"/>
    <w:rsid w:val="6096EF89"/>
    <w:rsid w:val="64B76DEB"/>
    <w:rsid w:val="6501D514"/>
    <w:rsid w:val="75D09741"/>
    <w:rsid w:val="7BF7C54B"/>
    <w:rsid w:val="7DD568D2"/>
    <w:rsid w:val="7FA7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1C4F8"/>
  <w15:chartTrackingRefBased/>
  <w15:docId w15:val="{99BEC7F9-61F9-4933-A078-A26DAF4B3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paragraph" w:customStyle="1">
    <w:name w:val="paragraph"/>
    <w:basedOn w:val="Standaard"/>
    <w:rsid w:val="004F345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l-NL"/>
    </w:rPr>
  </w:style>
  <w:style w:type="character" w:styleId="normaltextrun" w:customStyle="1">
    <w:name w:val="normaltextrun"/>
    <w:basedOn w:val="Standaardalinea-lettertype"/>
    <w:rsid w:val="004F345B"/>
  </w:style>
  <w:style w:type="character" w:styleId="eop" w:customStyle="1">
    <w:name w:val="eop"/>
    <w:basedOn w:val="Standaardalinea-lettertype"/>
    <w:rsid w:val="004F345B"/>
  </w:style>
  <w:style w:type="character" w:styleId="scxw241175991" w:customStyle="1">
    <w:name w:val="scxw241175991"/>
    <w:basedOn w:val="Standaardalinea-lettertype"/>
    <w:rsid w:val="004F3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8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76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2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7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0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5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1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8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1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microsoft.com/office/2011/relationships/people" Target="people.xml" Id="Rf83b216ebdfc46eb" /><Relationship Type="http://schemas.microsoft.com/office/2011/relationships/commentsExtended" Target="commentsExtended.xml" Id="Rf2899f2ac7754893" /><Relationship Type="http://schemas.microsoft.com/office/2016/09/relationships/commentsIds" Target="commentsIds.xml" Id="R83debbf638174382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0ba4c0-ab40-43bb-9f8c-9c18298590cd" xsi:nil="true"/>
    <lcf76f155ced4ddcb4097134ff3c332f xmlns="7560965a-3f69-42bb-9b83-880b5c30afa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AF1134334FCF448B3669CAFA6E2B6D" ma:contentTypeVersion="12" ma:contentTypeDescription="Een nieuw document maken." ma:contentTypeScope="" ma:versionID="57b585b0893f2711e7becddefd2a10af">
  <xsd:schema xmlns:xsd="http://www.w3.org/2001/XMLSchema" xmlns:xs="http://www.w3.org/2001/XMLSchema" xmlns:p="http://schemas.microsoft.com/office/2006/metadata/properties" xmlns:ns2="7560965a-3f69-42bb-9b83-880b5c30afaf" xmlns:ns3="220ba4c0-ab40-43bb-9f8c-9c18298590cd" targetNamespace="http://schemas.microsoft.com/office/2006/metadata/properties" ma:root="true" ma:fieldsID="9d2ec995b7a881b8ad2e3e8887372c53" ns2:_="" ns3:_="">
    <xsd:import namespace="7560965a-3f69-42bb-9b83-880b5c30afaf"/>
    <xsd:import namespace="220ba4c0-ab40-43bb-9f8c-9c18298590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0965a-3f69-42bb-9b83-880b5c30af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1e05a7dd-69ca-4eac-aa0e-6bfdc6e441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ba4c0-ab40-43bb-9f8c-9c18298590c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f1be2fe-65c0-4f19-8f28-2f7633463989}" ma:internalName="TaxCatchAll" ma:showField="CatchAllData" ma:web="220ba4c0-ab40-43bb-9f8c-9c18298590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1737BF-2742-4F45-A874-79DBFFA63F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68A913-3B1A-4A18-A874-3003C1DDEA18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220ba4c0-ab40-43bb-9f8c-9c18298590cd"/>
    <ds:schemaRef ds:uri="7560965a-3f69-42bb-9b83-880b5c30afaf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4B480BB-A915-49A3-82DC-556A4283EC2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Loes Hoogaars | OBS De Bolderik</dc:creator>
  <keywords/>
  <dc:description/>
  <lastModifiedBy>Ric Hagenaars | OBS De Bolderik</lastModifiedBy>
  <revision>26</revision>
  <dcterms:created xsi:type="dcterms:W3CDTF">2023-07-12T14:30:00.0000000Z</dcterms:created>
  <dcterms:modified xsi:type="dcterms:W3CDTF">2024-01-18T14:19:12.1746931Z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0x01010061AF1134334FCF448B3669CAFA6E2B6D</vt:lpwstr>
  </property>
  <property fmtid="{D5CDD505-2E9C-101B-9397-08002B2CF9AE}" pid="3" name="MediaServiceImageTags">
    <vt:lpwstr/>
  </property>
</Properties>
</file>